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512E7" w14:textId="77777777" w:rsidR="0003371A" w:rsidRDefault="0003371A" w:rsidP="007D16BA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5159B972" w14:textId="52201270" w:rsidR="0003371A" w:rsidRDefault="0003371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Substance Abuse Case Managers -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Sacramento Adult Day Reporting Center</w:t>
      </w:r>
    </w:p>
    <w:p w14:paraId="4B04F4D2" w14:textId="770996D0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Leaders in Community Alternatives, Inc. (LCA) is a community –based criminal justice organization which has been providing services in California since 1991. LCA operates several Adult Day Reporting Centers (DRC’s) which offer a broad array of reentry services and integrate evidence-based criminal justice practices into service delivery. LCA has operated a Day Reporting Program in Nort</w:t>
      </w:r>
      <w:r w:rsidR="00692AA0">
        <w:rPr>
          <w:rFonts w:ascii="Times New Roman" w:hAnsi="Times New Roman"/>
          <w:sz w:val="24"/>
        </w:rPr>
        <w:t>h Sacramento for the last 9</w:t>
      </w:r>
      <w:r>
        <w:rPr>
          <w:rFonts w:ascii="Times New Roman" w:hAnsi="Times New Roman"/>
          <w:sz w:val="24"/>
        </w:rPr>
        <w:t xml:space="preserve"> years under contract with Sacramento County Probation and we are seeking qualified applicants for a Case Manager position. This is a Full-Time non-exempt (hourly) position.</w:t>
      </w:r>
    </w:p>
    <w:p w14:paraId="1830F8E7" w14:textId="7A79128A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Case managers are integral members of a multi-disciplinary team that providers a continuum of services to participants under Probation Supervision. The Case Manager provides one-on-one services to adult participants and is the primary coordinator of service delivery, including facilitation of evidence-based groups. Other responsibilities inclu</w:t>
      </w:r>
      <w:r w:rsidR="001C6597">
        <w:rPr>
          <w:rFonts w:ascii="Times New Roman" w:hAnsi="Times New Roman"/>
          <w:sz w:val="24"/>
        </w:rPr>
        <w:t>de developing Individual Treatment</w:t>
      </w:r>
      <w:r>
        <w:rPr>
          <w:rFonts w:ascii="Times New Roman" w:hAnsi="Times New Roman"/>
          <w:sz w:val="24"/>
        </w:rPr>
        <w:t xml:space="preserve"> Plans with participants and ensuring follow through on linkages to mental health, substance abuse treatment and other outside services.</w:t>
      </w:r>
    </w:p>
    <w:p w14:paraId="129A58D5" w14:textId="77777777" w:rsidR="00F2447F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Minimum qualifications and experience: </w:t>
      </w:r>
      <w:r w:rsidR="0072792D">
        <w:rPr>
          <w:rFonts w:ascii="Times New Roman" w:hAnsi="Times New Roman"/>
          <w:sz w:val="24"/>
        </w:rPr>
        <w:t>A minimum of 2 years of experience working with the criminal justice, homeless, or substance abusing population</w:t>
      </w:r>
      <w:r w:rsidR="007B2728">
        <w:rPr>
          <w:rFonts w:ascii="Times New Roman" w:hAnsi="Times New Roman"/>
          <w:sz w:val="24"/>
        </w:rPr>
        <w:t xml:space="preserve">.  </w:t>
      </w:r>
      <w:r w:rsidR="00D450BD">
        <w:rPr>
          <w:rFonts w:ascii="Times New Roman" w:hAnsi="Times New Roman"/>
          <w:sz w:val="24"/>
        </w:rPr>
        <w:t xml:space="preserve">Applicants </w:t>
      </w:r>
      <w:r w:rsidR="00D450BD" w:rsidRPr="0003371A">
        <w:rPr>
          <w:rFonts w:ascii="Times New Roman" w:hAnsi="Times New Roman"/>
          <w:b/>
          <w:sz w:val="24"/>
        </w:rPr>
        <w:t>must</w:t>
      </w:r>
      <w:r w:rsidR="00D450BD">
        <w:rPr>
          <w:rFonts w:ascii="Times New Roman" w:hAnsi="Times New Roman"/>
          <w:sz w:val="24"/>
        </w:rPr>
        <w:t xml:space="preserve"> be a registered Alcohol and Drug Technician </w:t>
      </w:r>
      <w:r w:rsidR="00D450BD" w:rsidRPr="0003371A">
        <w:rPr>
          <w:rFonts w:ascii="Times New Roman" w:hAnsi="Times New Roman"/>
          <w:b/>
          <w:sz w:val="24"/>
        </w:rPr>
        <w:t>(</w:t>
      </w:r>
      <w:r w:rsidR="007B2728" w:rsidRPr="0003371A">
        <w:rPr>
          <w:rFonts w:ascii="Times New Roman" w:hAnsi="Times New Roman"/>
          <w:b/>
          <w:sz w:val="24"/>
        </w:rPr>
        <w:t>RADT</w:t>
      </w:r>
      <w:r w:rsidR="00D450BD" w:rsidRPr="0003371A">
        <w:rPr>
          <w:rFonts w:ascii="Times New Roman" w:hAnsi="Times New Roman"/>
          <w:b/>
          <w:sz w:val="24"/>
        </w:rPr>
        <w:t>)</w:t>
      </w:r>
      <w:r w:rsidR="003A326C">
        <w:rPr>
          <w:rFonts w:ascii="Times New Roman" w:hAnsi="Times New Roman"/>
          <w:sz w:val="24"/>
        </w:rPr>
        <w:t xml:space="preserve">.  </w:t>
      </w:r>
      <w:r w:rsidR="00F2447F">
        <w:rPr>
          <w:rFonts w:ascii="Times New Roman" w:hAnsi="Times New Roman"/>
          <w:sz w:val="24"/>
        </w:rPr>
        <w:t xml:space="preserve">Applicants must possess either a 4-year degree in the Social Sciences or a related field; or an Associate Degree or the equivalent related experience.  </w:t>
      </w:r>
    </w:p>
    <w:p w14:paraId="0584A49C" w14:textId="21C80CA8" w:rsidR="0072792D" w:rsidRPr="009B5D5C" w:rsidRDefault="0072792D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Certified Alcohol and Drug Counselor </w:t>
      </w:r>
      <w:r w:rsidRPr="0003371A">
        <w:rPr>
          <w:rFonts w:ascii="Times New Roman" w:hAnsi="Times New Roman"/>
          <w:b/>
          <w:sz w:val="24"/>
        </w:rPr>
        <w:t>(CADC-I)</w:t>
      </w:r>
      <w:r>
        <w:rPr>
          <w:rFonts w:ascii="Times New Roman" w:hAnsi="Times New Roman"/>
          <w:sz w:val="24"/>
        </w:rPr>
        <w:t xml:space="preserve"> or an </w:t>
      </w:r>
      <w:proofErr w:type="gramStart"/>
      <w:r>
        <w:rPr>
          <w:rFonts w:ascii="Times New Roman" w:hAnsi="Times New Roman"/>
          <w:sz w:val="24"/>
        </w:rPr>
        <w:t>Internationally</w:t>
      </w:r>
      <w:proofErr w:type="gramEnd"/>
      <w:r>
        <w:rPr>
          <w:rFonts w:ascii="Times New Roman" w:hAnsi="Times New Roman"/>
          <w:sz w:val="24"/>
        </w:rPr>
        <w:t xml:space="preserve"> certified Alcohol and Drug Counselor </w:t>
      </w:r>
      <w:r w:rsidRPr="0003371A">
        <w:rPr>
          <w:rFonts w:ascii="Times New Roman" w:hAnsi="Times New Roman"/>
          <w:b/>
          <w:sz w:val="24"/>
        </w:rPr>
        <w:t>(ICADC)</w:t>
      </w:r>
      <w:r w:rsidR="007B2728">
        <w:rPr>
          <w:rFonts w:ascii="Times New Roman" w:hAnsi="Times New Roman"/>
          <w:sz w:val="24"/>
        </w:rPr>
        <w:t xml:space="preserve"> are encouraged to apply as well</w:t>
      </w:r>
      <w:r>
        <w:rPr>
          <w:rFonts w:ascii="Times New Roman" w:hAnsi="Times New Roman"/>
          <w:sz w:val="24"/>
        </w:rPr>
        <w:t xml:space="preserve">.  </w:t>
      </w:r>
    </w:p>
    <w:p w14:paraId="31C877BD" w14:textId="77777777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Desirable characteristics:</w:t>
      </w:r>
      <w:r>
        <w:rPr>
          <w:rFonts w:ascii="Times New Roman" w:hAnsi="Times New Roman"/>
          <w:sz w:val="24"/>
        </w:rPr>
        <w:t xml:space="preserve"> Case Managers must be well organized, have strong oral and written communication skills, and have cross-cultural sensitivity and competency. They possess integrity, intelligence, </w:t>
      </w:r>
      <w:proofErr w:type="gramStart"/>
      <w:r>
        <w:rPr>
          <w:rFonts w:ascii="Times New Roman" w:hAnsi="Times New Roman"/>
          <w:sz w:val="24"/>
        </w:rPr>
        <w:t>enthusiasm</w:t>
      </w:r>
      <w:proofErr w:type="gramEnd"/>
      <w:r>
        <w:rPr>
          <w:rFonts w:ascii="Times New Roman" w:hAnsi="Times New Roman"/>
          <w:sz w:val="24"/>
        </w:rPr>
        <w:t xml:space="preserve">, a sense of humor, and an understanding and respect for the criminal justice population. </w:t>
      </w:r>
    </w:p>
    <w:p w14:paraId="72A669BF" w14:textId="0A721F6F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Regular work days and hours:</w:t>
      </w:r>
      <w:r>
        <w:rPr>
          <w:rFonts w:ascii="Times New Roman" w:hAnsi="Times New Roman"/>
          <w:sz w:val="24"/>
        </w:rPr>
        <w:t xml:space="preserve"> </w:t>
      </w:r>
      <w:r w:rsidR="00F2447F">
        <w:rPr>
          <w:rFonts w:ascii="Times New Roman" w:hAnsi="Times New Roman"/>
          <w:sz w:val="24"/>
        </w:rPr>
        <w:t>Monday throug</w:t>
      </w:r>
      <w:r w:rsidR="0003371A">
        <w:rPr>
          <w:rFonts w:ascii="Times New Roman" w:hAnsi="Times New Roman"/>
          <w:sz w:val="24"/>
        </w:rPr>
        <w:t>h Friday from 8:00am to 5:00pm.</w:t>
      </w:r>
    </w:p>
    <w:p w14:paraId="7533A74A" w14:textId="4DC41798" w:rsidR="007D16BA" w:rsidRDefault="009E4FB9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Salary: $18.00 to </w:t>
      </w:r>
      <w:r w:rsidR="00451FB5">
        <w:rPr>
          <w:rFonts w:ascii="Times New Roman" w:hAnsi="Times New Roman"/>
          <w:sz w:val="24"/>
        </w:rPr>
        <w:t>$</w:t>
      </w:r>
      <w:r>
        <w:rPr>
          <w:rFonts w:ascii="Times New Roman" w:hAnsi="Times New Roman"/>
          <w:sz w:val="24"/>
        </w:rPr>
        <w:t>20</w:t>
      </w:r>
      <w:r w:rsidR="007D16BA">
        <w:rPr>
          <w:rFonts w:ascii="Times New Roman" w:hAnsi="Times New Roman"/>
          <w:sz w:val="24"/>
        </w:rPr>
        <w:t>.00 per hour DOE</w:t>
      </w:r>
      <w:r w:rsidR="007B2728">
        <w:rPr>
          <w:rFonts w:ascii="Times New Roman" w:hAnsi="Times New Roman"/>
          <w:sz w:val="24"/>
        </w:rPr>
        <w:t xml:space="preserve"> + Benefits</w:t>
      </w:r>
    </w:p>
    <w:p w14:paraId="59A5B918" w14:textId="62EFED06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To apply:</w:t>
      </w:r>
      <w:r>
        <w:rPr>
          <w:rFonts w:ascii="Times New Roman" w:hAnsi="Times New Roman"/>
          <w:sz w:val="24"/>
        </w:rPr>
        <w:t xml:space="preserve"> Please write cover letter outlining how you meet the very specific minimum requirements and send a current resume</w:t>
      </w:r>
      <w:r w:rsidR="009E4FB9">
        <w:rPr>
          <w:rFonts w:ascii="Times New Roman" w:hAnsi="Times New Roman"/>
          <w:sz w:val="24"/>
        </w:rPr>
        <w:t xml:space="preserve"> to </w:t>
      </w:r>
      <w:hyperlink r:id="rId7" w:history="1">
        <w:r w:rsidR="009E4FB9" w:rsidRPr="0066528D">
          <w:rPr>
            <w:rStyle w:val="Hyperlink"/>
            <w:rFonts w:ascii="Times New Roman" w:hAnsi="Times New Roman"/>
            <w:sz w:val="24"/>
          </w:rPr>
          <w:t>jobs@lcaservices.com</w:t>
        </w:r>
      </w:hyperlink>
      <w:r w:rsidR="00B359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Include in the email Subject line: Sacramento ADRC </w:t>
      </w:r>
      <w:r w:rsidR="007B2728">
        <w:rPr>
          <w:rFonts w:ascii="Times New Roman" w:hAnsi="Times New Roman"/>
          <w:sz w:val="24"/>
        </w:rPr>
        <w:t xml:space="preserve">Substance Abuse </w:t>
      </w:r>
      <w:r>
        <w:rPr>
          <w:rFonts w:ascii="Times New Roman" w:hAnsi="Times New Roman"/>
          <w:sz w:val="24"/>
        </w:rPr>
        <w:t>Case Manager</w:t>
      </w:r>
      <w:r w:rsidR="00750DE7">
        <w:rPr>
          <w:rFonts w:ascii="Times New Roman" w:hAnsi="Times New Roman"/>
          <w:sz w:val="24"/>
        </w:rPr>
        <w:t>.  Please no phone calls.</w:t>
      </w:r>
    </w:p>
    <w:p w14:paraId="45BAA742" w14:textId="77777777" w:rsidR="007D16BA" w:rsidRDefault="007D16BA" w:rsidP="007D16B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Please note that all staff are required to complete Live Scan fingerprinting following an offer of employment. Criteria for approval or denial of a position include not currently on parole, mandatory supervision, PRCS or probation or under any structured supervision as a result of </w:t>
      </w:r>
      <w:r>
        <w:rPr>
          <w:rFonts w:ascii="Times New Roman" w:hAnsi="Times New Roman"/>
          <w:sz w:val="24"/>
        </w:rPr>
        <w:lastRenderedPageBreak/>
        <w:t>criminal conduct; not required to register per Health and Safety Code Section 11590, Penal Code Section 290, and/or Penal Code Section 451.</w:t>
      </w:r>
    </w:p>
    <w:p w14:paraId="51FDC8A9" w14:textId="7CB2BE9B" w:rsidR="00F47065" w:rsidRPr="009F71F5" w:rsidRDefault="007D16BA" w:rsidP="009F71F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Keyword: Criminal Justice, Substance Abuse, Reentry, Case Management </w:t>
      </w:r>
    </w:p>
    <w:sectPr w:rsidR="00F47065" w:rsidRPr="009F71F5" w:rsidSect="00D7517B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60565" w14:textId="77777777" w:rsidR="00292E35" w:rsidRDefault="00292E35" w:rsidP="00E75A13">
      <w:pPr>
        <w:spacing w:after="0" w:line="240" w:lineRule="auto"/>
      </w:pPr>
      <w:r>
        <w:separator/>
      </w:r>
    </w:p>
  </w:endnote>
  <w:endnote w:type="continuationSeparator" w:id="0">
    <w:p w14:paraId="6998658E" w14:textId="77777777" w:rsidR="00292E35" w:rsidRDefault="00292E35" w:rsidP="00E75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FAEC8" w14:textId="28A50A51" w:rsidR="00617130" w:rsidRDefault="003F5D04" w:rsidP="00617130">
    <w:pPr>
      <w:tabs>
        <w:tab w:val="center" w:pos="4680"/>
        <w:tab w:val="right" w:pos="9360"/>
      </w:tabs>
      <w:spacing w:after="0" w:line="240" w:lineRule="auto"/>
      <w:contextualSpacing/>
      <w:rPr>
        <w:color w:val="5F3775"/>
        <w:sz w:val="20"/>
        <w:lang w:eastAsia="en-US"/>
      </w:rPr>
    </w:pPr>
    <w:r>
      <w:rPr>
        <w:noProof/>
        <w:sz w:val="18"/>
        <w:szCs w:val="18"/>
        <w:lang w:eastAsia="en-US"/>
      </w:rPr>
      <w:t xml:space="preserve"> </w:t>
    </w:r>
  </w:p>
  <w:p w14:paraId="40913680" w14:textId="77777777" w:rsidR="00617130" w:rsidRPr="00FB4F19" w:rsidRDefault="00617130" w:rsidP="00617130">
    <w:pPr>
      <w:tabs>
        <w:tab w:val="center" w:pos="4680"/>
        <w:tab w:val="right" w:pos="9360"/>
      </w:tabs>
      <w:spacing w:after="0" w:line="240" w:lineRule="auto"/>
      <w:contextualSpacing/>
      <w:rPr>
        <w:sz w:val="24"/>
        <w:lang w:eastAsia="en-US"/>
      </w:rPr>
    </w:pPr>
    <w:r w:rsidRPr="00FB4F19">
      <w:rPr>
        <w:color w:val="5F3775"/>
        <w:sz w:val="20"/>
        <w:lang w:eastAsia="en-US"/>
      </w:rPr>
      <w:t xml:space="preserve">                                                 </w:t>
    </w:r>
    <w:r w:rsidR="003F5D04">
      <w:rPr>
        <w:color w:val="5F3775"/>
        <w:sz w:val="20"/>
        <w:lang w:eastAsia="en-US"/>
      </w:rPr>
      <w:t xml:space="preserve">          </w:t>
    </w:r>
    <w:r w:rsidRPr="00FB4F19">
      <w:rPr>
        <w:color w:val="5F3775"/>
        <w:sz w:val="20"/>
        <w:lang w:eastAsia="en-US"/>
      </w:rPr>
      <w:t xml:space="preserve"> Leaders in Community Alternatives, Inc.     </w:t>
    </w:r>
    <w:r w:rsidRPr="00FB4F19">
      <w:rPr>
        <w:color w:val="5F3775"/>
        <w:sz w:val="16"/>
        <w:lang w:eastAsia="en-US"/>
      </w:rPr>
      <w:t>•</w:t>
    </w:r>
    <w:r w:rsidRPr="00FB4F19">
      <w:rPr>
        <w:color w:val="5F3775"/>
        <w:sz w:val="20"/>
        <w:lang w:eastAsia="en-US"/>
      </w:rPr>
      <w:t xml:space="preserve">     </w:t>
    </w:r>
    <w:hyperlink r:id="rId1" w:history="1">
      <w:r w:rsidRPr="00FB4F19">
        <w:rPr>
          <w:color w:val="5F3775"/>
          <w:sz w:val="20"/>
          <w:lang w:eastAsia="en-US"/>
        </w:rPr>
        <w:t>www.lcaservices.com</w:t>
      </w:r>
    </w:hyperlink>
    <w:r w:rsidRPr="00FB4F19">
      <w:rPr>
        <w:color w:val="5F3775"/>
        <w:sz w:val="20"/>
        <w:lang w:eastAsia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56680" w14:textId="77777777" w:rsidR="00DE449E" w:rsidRPr="009B43EB" w:rsidRDefault="009B43EB" w:rsidP="0050014F">
    <w:pPr>
      <w:spacing w:before="240" w:after="60" w:line="240" w:lineRule="auto"/>
      <w:jc w:val="both"/>
      <w:rPr>
        <w:rFonts w:asciiTheme="minorHAnsi" w:hAnsiTheme="minorHAnsi"/>
        <w:color w:val="5F3775" w:themeColor="accent1"/>
        <w:sz w:val="20"/>
        <w:szCs w:val="20"/>
      </w:rPr>
    </w:pPr>
    <w:r>
      <w:rPr>
        <w:rFonts w:asciiTheme="minorHAnsi" w:hAnsiTheme="minorHAnsi"/>
        <w:color w:val="5F3775" w:themeColor="accent1"/>
        <w:sz w:val="20"/>
      </w:rPr>
      <w:t xml:space="preserve">     </w:t>
    </w:r>
    <w:r w:rsidRPr="00490448">
      <w:rPr>
        <w:rFonts w:asciiTheme="minorHAnsi" w:hAnsiTheme="minorHAnsi"/>
        <w:color w:val="5F3775" w:themeColor="accent1"/>
        <w:sz w:val="20"/>
        <w:szCs w:val="20"/>
      </w:rPr>
      <w:t xml:space="preserve">Leaders in Community Alternatives, Inc.  •   </w:t>
    </w:r>
    <w:r w:rsidRPr="00490448">
      <w:rPr>
        <w:rStyle w:val="Hyperlink1"/>
        <w:rFonts w:asciiTheme="minorHAnsi" w:hAnsiTheme="minorHAnsi"/>
        <w:color w:val="5F3775" w:themeColor="accent1"/>
        <w:sz w:val="20"/>
        <w:szCs w:val="20"/>
      </w:rPr>
      <w:t>www.lcaservices.com</w:t>
    </w:r>
    <w:r w:rsidRPr="00490448">
      <w:rPr>
        <w:rStyle w:val="Hyperlink1"/>
        <w:rFonts w:asciiTheme="minorHAnsi" w:hAnsiTheme="minorHAnsi"/>
        <w:color w:val="5F3775" w:themeColor="accent1"/>
        <w:sz w:val="20"/>
        <w:szCs w:val="20"/>
        <w:u w:val="none"/>
      </w:rPr>
      <w:t xml:space="preserve">  </w:t>
    </w:r>
    <w:r w:rsidRPr="00490448">
      <w:rPr>
        <w:rFonts w:asciiTheme="minorHAnsi" w:hAnsiTheme="minorHAnsi"/>
        <w:color w:val="5F3775" w:themeColor="accent1"/>
        <w:sz w:val="20"/>
        <w:szCs w:val="20"/>
      </w:rPr>
      <w:t xml:space="preserve">•   </w:t>
    </w:r>
    <w:r w:rsidRPr="00490448">
      <w:rPr>
        <w:rFonts w:asciiTheme="minorHAnsi" w:hAnsiTheme="minorHAnsi"/>
        <w:bCs/>
        <w:color w:val="5F3775" w:themeColor="accent1"/>
        <w:sz w:val="20"/>
        <w:szCs w:val="20"/>
        <w:lang w:eastAsia="en-US"/>
      </w:rPr>
      <w:t xml:space="preserve">800-944-1170 (p)  </w:t>
    </w:r>
    <w:r>
      <w:rPr>
        <w:rFonts w:asciiTheme="minorHAnsi" w:hAnsiTheme="minorHAnsi"/>
        <w:bCs/>
        <w:color w:val="5F3775" w:themeColor="accent1"/>
        <w:sz w:val="20"/>
        <w:szCs w:val="20"/>
        <w:lang w:eastAsia="en-US"/>
      </w:rPr>
      <w:t xml:space="preserve"> </w:t>
    </w:r>
    <w:r w:rsidRPr="00490448">
      <w:rPr>
        <w:rFonts w:asciiTheme="minorHAnsi" w:hAnsiTheme="minorHAnsi"/>
        <w:color w:val="5F3775" w:themeColor="accent1"/>
        <w:sz w:val="20"/>
        <w:szCs w:val="20"/>
      </w:rPr>
      <w:t xml:space="preserve">•  </w:t>
    </w:r>
    <w:r w:rsidRPr="00490448">
      <w:rPr>
        <w:rFonts w:asciiTheme="minorHAnsi" w:hAnsiTheme="minorHAnsi"/>
        <w:bCs/>
        <w:color w:val="5F3775" w:themeColor="accent1"/>
        <w:sz w:val="20"/>
        <w:szCs w:val="20"/>
        <w:lang w:eastAsia="en-US"/>
      </w:rPr>
      <w:t xml:space="preserve"> </w:t>
    </w:r>
    <w:r w:rsidRPr="00490448">
      <w:rPr>
        <w:rFonts w:asciiTheme="minorHAnsi" w:hAnsiTheme="minorHAnsi"/>
        <w:color w:val="5F3775" w:themeColor="accent1"/>
        <w:position w:val="2"/>
        <w:sz w:val="20"/>
        <w:szCs w:val="20"/>
        <w:lang w:eastAsia="en-US"/>
      </w:rPr>
      <w:t>800-925-80</w:t>
    </w:r>
    <w:r w:rsidR="003F5D04">
      <w:rPr>
        <w:rFonts w:asciiTheme="minorHAnsi" w:hAnsiTheme="minorHAnsi"/>
        <w:color w:val="5F3775" w:themeColor="accent1"/>
        <w:position w:val="2"/>
        <w:sz w:val="20"/>
        <w:szCs w:val="20"/>
        <w:lang w:eastAsia="en-US"/>
      </w:rPr>
      <w:t>3</w:t>
    </w:r>
    <w:r w:rsidRPr="00490448">
      <w:rPr>
        <w:rFonts w:asciiTheme="minorHAnsi" w:hAnsiTheme="minorHAnsi"/>
        <w:color w:val="5F3775" w:themeColor="accent1"/>
        <w:position w:val="2"/>
        <w:sz w:val="20"/>
        <w:szCs w:val="20"/>
        <w:lang w:eastAsia="en-US"/>
      </w:rPr>
      <w:t>9 (f)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2362A" w14:textId="77777777" w:rsidR="00292E35" w:rsidRDefault="00292E35" w:rsidP="00E75A13">
      <w:pPr>
        <w:spacing w:after="0" w:line="240" w:lineRule="auto"/>
      </w:pPr>
      <w:r>
        <w:separator/>
      </w:r>
    </w:p>
  </w:footnote>
  <w:footnote w:type="continuationSeparator" w:id="0">
    <w:p w14:paraId="3C595D77" w14:textId="77777777" w:rsidR="00292E35" w:rsidRDefault="00292E35" w:rsidP="00E75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FD453" w14:textId="07CF3089" w:rsidR="00DE449E" w:rsidRDefault="0003371A" w:rsidP="0003371A">
    <w:pPr>
      <w:pStyle w:val="Header"/>
      <w:jc w:val="center"/>
    </w:pPr>
    <w:r w:rsidRPr="0003371A">
      <w:rPr>
        <w:noProof/>
        <w:lang w:eastAsia="en-US"/>
      </w:rPr>
      <w:drawing>
        <wp:inline distT="0" distB="0" distL="0" distR="0" wp14:anchorId="06904094" wp14:editId="3247A45A">
          <wp:extent cx="1524000" cy="698500"/>
          <wp:effectExtent l="0" t="0" r="0" b="6350"/>
          <wp:docPr id="1" name="Picture 1" descr="C:\Users\godfreyg\Desktop\emai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dfreyg\Desktop\emai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16479" w14:textId="77777777" w:rsidR="00DE449E" w:rsidRDefault="0050014F" w:rsidP="002B3095">
    <w:pPr>
      <w:spacing w:after="0" w:line="240" w:lineRule="auto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05634744" wp14:editId="4CB1A79C">
              <wp:simplePos x="0" y="0"/>
              <wp:positionH relativeFrom="margin">
                <wp:posOffset>-38100</wp:posOffset>
              </wp:positionH>
              <wp:positionV relativeFrom="paragraph">
                <wp:posOffset>523875</wp:posOffset>
              </wp:positionV>
              <wp:extent cx="600710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F0FF5A" id="Straight Connector 4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pt,41.25pt" to="470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" strokecolor="#5f3775 [3204]">
              <w10:wrap anchorx="margin"/>
            </v:line>
          </w:pict>
        </mc:Fallback>
      </mc:AlternateContent>
    </w:r>
    <w:r w:rsidR="00C80246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5677F672" wp14:editId="53364708">
              <wp:simplePos x="0" y="0"/>
              <wp:positionH relativeFrom="margin">
                <wp:posOffset>-38100</wp:posOffset>
              </wp:positionH>
              <wp:positionV relativeFrom="paragraph">
                <wp:posOffset>457200</wp:posOffset>
              </wp:positionV>
              <wp:extent cx="600710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071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E304CA" id="Straight Connector 3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pt,36pt" to="470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" strokecolor="#abc14d [3205]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6B12"/>
    <w:multiLevelType w:val="hybridMultilevel"/>
    <w:tmpl w:val="E526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302CE"/>
    <w:multiLevelType w:val="hybridMultilevel"/>
    <w:tmpl w:val="6AE8CF1A"/>
    <w:lvl w:ilvl="0" w:tplc="F0521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97D11"/>
    <w:multiLevelType w:val="hybridMultilevel"/>
    <w:tmpl w:val="8EA86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32F"/>
    <w:multiLevelType w:val="hybridMultilevel"/>
    <w:tmpl w:val="B5A28176"/>
    <w:lvl w:ilvl="0" w:tplc="844270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77806"/>
    <w:multiLevelType w:val="hybridMultilevel"/>
    <w:tmpl w:val="BFA82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5A4"/>
    <w:multiLevelType w:val="hybridMultilevel"/>
    <w:tmpl w:val="81C0148E"/>
    <w:lvl w:ilvl="0" w:tplc="6CCADA8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64174E"/>
    <w:multiLevelType w:val="hybridMultilevel"/>
    <w:tmpl w:val="27AEA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4F56857"/>
    <w:multiLevelType w:val="hybridMultilevel"/>
    <w:tmpl w:val="1ACE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D0CB2"/>
    <w:multiLevelType w:val="hybridMultilevel"/>
    <w:tmpl w:val="63B2F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47163B"/>
    <w:multiLevelType w:val="hybridMultilevel"/>
    <w:tmpl w:val="F776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E5F09"/>
    <w:multiLevelType w:val="multilevel"/>
    <w:tmpl w:val="465C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13"/>
    <w:rsid w:val="00000210"/>
    <w:rsid w:val="00000C7A"/>
    <w:rsid w:val="0000324D"/>
    <w:rsid w:val="00005A2B"/>
    <w:rsid w:val="0003193E"/>
    <w:rsid w:val="0003371A"/>
    <w:rsid w:val="00044610"/>
    <w:rsid w:val="0005244D"/>
    <w:rsid w:val="00061B2F"/>
    <w:rsid w:val="00061CB2"/>
    <w:rsid w:val="0006348A"/>
    <w:rsid w:val="00087965"/>
    <w:rsid w:val="00096DB3"/>
    <w:rsid w:val="000A0CE9"/>
    <w:rsid w:val="000A3A91"/>
    <w:rsid w:val="000B6109"/>
    <w:rsid w:val="000D16F6"/>
    <w:rsid w:val="000D1E42"/>
    <w:rsid w:val="000D3F8A"/>
    <w:rsid w:val="000E2221"/>
    <w:rsid w:val="000E44B0"/>
    <w:rsid w:val="000F0B52"/>
    <w:rsid w:val="00100B27"/>
    <w:rsid w:val="00106BF3"/>
    <w:rsid w:val="00113945"/>
    <w:rsid w:val="00131359"/>
    <w:rsid w:val="00134B68"/>
    <w:rsid w:val="00142A08"/>
    <w:rsid w:val="001548AB"/>
    <w:rsid w:val="00163E18"/>
    <w:rsid w:val="00167D8B"/>
    <w:rsid w:val="00176C63"/>
    <w:rsid w:val="00182F89"/>
    <w:rsid w:val="00186EE0"/>
    <w:rsid w:val="001979F3"/>
    <w:rsid w:val="001A51BF"/>
    <w:rsid w:val="001B166E"/>
    <w:rsid w:val="001B1C82"/>
    <w:rsid w:val="001B40D3"/>
    <w:rsid w:val="001C03E6"/>
    <w:rsid w:val="001C6597"/>
    <w:rsid w:val="001D31F9"/>
    <w:rsid w:val="001D78A3"/>
    <w:rsid w:val="001E03D6"/>
    <w:rsid w:val="00207358"/>
    <w:rsid w:val="002106F3"/>
    <w:rsid w:val="00225A51"/>
    <w:rsid w:val="00225BF0"/>
    <w:rsid w:val="00227AFD"/>
    <w:rsid w:val="00236A35"/>
    <w:rsid w:val="00271981"/>
    <w:rsid w:val="00280514"/>
    <w:rsid w:val="00291239"/>
    <w:rsid w:val="00292E35"/>
    <w:rsid w:val="002A1427"/>
    <w:rsid w:val="002A4D17"/>
    <w:rsid w:val="002B3095"/>
    <w:rsid w:val="002B43FF"/>
    <w:rsid w:val="002B6EF5"/>
    <w:rsid w:val="002C1C49"/>
    <w:rsid w:val="002C3AB0"/>
    <w:rsid w:val="002C5448"/>
    <w:rsid w:val="002D7905"/>
    <w:rsid w:val="002E7C29"/>
    <w:rsid w:val="002F0099"/>
    <w:rsid w:val="002F02D1"/>
    <w:rsid w:val="0030234F"/>
    <w:rsid w:val="003404A4"/>
    <w:rsid w:val="00340A02"/>
    <w:rsid w:val="00343E26"/>
    <w:rsid w:val="0034601B"/>
    <w:rsid w:val="003604A3"/>
    <w:rsid w:val="00362C75"/>
    <w:rsid w:val="00392ECE"/>
    <w:rsid w:val="00396B37"/>
    <w:rsid w:val="003A326C"/>
    <w:rsid w:val="003B5299"/>
    <w:rsid w:val="003D5747"/>
    <w:rsid w:val="003E006A"/>
    <w:rsid w:val="003E0D8D"/>
    <w:rsid w:val="003E77A2"/>
    <w:rsid w:val="003F0585"/>
    <w:rsid w:val="003F5D04"/>
    <w:rsid w:val="00401B56"/>
    <w:rsid w:val="0040679A"/>
    <w:rsid w:val="00412917"/>
    <w:rsid w:val="0042002F"/>
    <w:rsid w:val="004271D8"/>
    <w:rsid w:val="004409EA"/>
    <w:rsid w:val="00447E48"/>
    <w:rsid w:val="00451FB5"/>
    <w:rsid w:val="0045697B"/>
    <w:rsid w:val="004621D4"/>
    <w:rsid w:val="00472447"/>
    <w:rsid w:val="00475B89"/>
    <w:rsid w:val="00480AA4"/>
    <w:rsid w:val="004915B4"/>
    <w:rsid w:val="0049334D"/>
    <w:rsid w:val="00496F84"/>
    <w:rsid w:val="004A0625"/>
    <w:rsid w:val="004B207B"/>
    <w:rsid w:val="004B7717"/>
    <w:rsid w:val="004D017F"/>
    <w:rsid w:val="004D6FD9"/>
    <w:rsid w:val="004E0312"/>
    <w:rsid w:val="004F78FA"/>
    <w:rsid w:val="0050014F"/>
    <w:rsid w:val="00501665"/>
    <w:rsid w:val="005056A2"/>
    <w:rsid w:val="00520A3F"/>
    <w:rsid w:val="00522414"/>
    <w:rsid w:val="0053498A"/>
    <w:rsid w:val="0053558F"/>
    <w:rsid w:val="00544A90"/>
    <w:rsid w:val="00554BBB"/>
    <w:rsid w:val="0057074F"/>
    <w:rsid w:val="00582680"/>
    <w:rsid w:val="00583BF6"/>
    <w:rsid w:val="005854A2"/>
    <w:rsid w:val="005965CF"/>
    <w:rsid w:val="005C7E9B"/>
    <w:rsid w:val="005D0D3B"/>
    <w:rsid w:val="005E1DC5"/>
    <w:rsid w:val="005F564C"/>
    <w:rsid w:val="005F7D54"/>
    <w:rsid w:val="005F7ECA"/>
    <w:rsid w:val="00610B91"/>
    <w:rsid w:val="006117D4"/>
    <w:rsid w:val="00617130"/>
    <w:rsid w:val="006356A3"/>
    <w:rsid w:val="00642998"/>
    <w:rsid w:val="00662164"/>
    <w:rsid w:val="00690CF0"/>
    <w:rsid w:val="00690F57"/>
    <w:rsid w:val="00692AA0"/>
    <w:rsid w:val="006A1CAA"/>
    <w:rsid w:val="006A2477"/>
    <w:rsid w:val="006B4413"/>
    <w:rsid w:val="006C6C31"/>
    <w:rsid w:val="006C7CEA"/>
    <w:rsid w:val="006D7050"/>
    <w:rsid w:val="006E056C"/>
    <w:rsid w:val="006F403C"/>
    <w:rsid w:val="00704A27"/>
    <w:rsid w:val="00710232"/>
    <w:rsid w:val="007129A0"/>
    <w:rsid w:val="00725DAA"/>
    <w:rsid w:val="00726C60"/>
    <w:rsid w:val="0072792D"/>
    <w:rsid w:val="00730DF8"/>
    <w:rsid w:val="00743318"/>
    <w:rsid w:val="0075088E"/>
    <w:rsid w:val="00750DE7"/>
    <w:rsid w:val="00762862"/>
    <w:rsid w:val="0076632E"/>
    <w:rsid w:val="0077597A"/>
    <w:rsid w:val="00783A80"/>
    <w:rsid w:val="00791134"/>
    <w:rsid w:val="00795B5E"/>
    <w:rsid w:val="007B2728"/>
    <w:rsid w:val="007B5962"/>
    <w:rsid w:val="007C2D0D"/>
    <w:rsid w:val="007D16BA"/>
    <w:rsid w:val="007D4426"/>
    <w:rsid w:val="007E4DD1"/>
    <w:rsid w:val="00820F3B"/>
    <w:rsid w:val="00844788"/>
    <w:rsid w:val="008578F0"/>
    <w:rsid w:val="008645C7"/>
    <w:rsid w:val="00864EB1"/>
    <w:rsid w:val="008742F6"/>
    <w:rsid w:val="00874B9E"/>
    <w:rsid w:val="00893D00"/>
    <w:rsid w:val="008940A3"/>
    <w:rsid w:val="008B0A16"/>
    <w:rsid w:val="008C143A"/>
    <w:rsid w:val="008D6DE4"/>
    <w:rsid w:val="008F2DEB"/>
    <w:rsid w:val="00900572"/>
    <w:rsid w:val="00900A2A"/>
    <w:rsid w:val="0091413E"/>
    <w:rsid w:val="0092743F"/>
    <w:rsid w:val="00930D0D"/>
    <w:rsid w:val="00942588"/>
    <w:rsid w:val="00945F08"/>
    <w:rsid w:val="00954526"/>
    <w:rsid w:val="00955EB1"/>
    <w:rsid w:val="00980B34"/>
    <w:rsid w:val="00985CD9"/>
    <w:rsid w:val="0099144E"/>
    <w:rsid w:val="00997833"/>
    <w:rsid w:val="009A32F1"/>
    <w:rsid w:val="009B43EB"/>
    <w:rsid w:val="009B5818"/>
    <w:rsid w:val="009B5D5C"/>
    <w:rsid w:val="009B7379"/>
    <w:rsid w:val="009C0CA6"/>
    <w:rsid w:val="009C69F8"/>
    <w:rsid w:val="009D1220"/>
    <w:rsid w:val="009D2D13"/>
    <w:rsid w:val="009D2E3A"/>
    <w:rsid w:val="009D3349"/>
    <w:rsid w:val="009E3F93"/>
    <w:rsid w:val="009E4FB9"/>
    <w:rsid w:val="009F0949"/>
    <w:rsid w:val="009F0C32"/>
    <w:rsid w:val="009F71F5"/>
    <w:rsid w:val="00A043F7"/>
    <w:rsid w:val="00A06F64"/>
    <w:rsid w:val="00A07EE9"/>
    <w:rsid w:val="00A17A93"/>
    <w:rsid w:val="00A201BF"/>
    <w:rsid w:val="00A404E9"/>
    <w:rsid w:val="00A40ABE"/>
    <w:rsid w:val="00A44319"/>
    <w:rsid w:val="00A45DF5"/>
    <w:rsid w:val="00A648D0"/>
    <w:rsid w:val="00A74BC6"/>
    <w:rsid w:val="00A849F5"/>
    <w:rsid w:val="00AA2BB0"/>
    <w:rsid w:val="00AB3617"/>
    <w:rsid w:val="00AC79C5"/>
    <w:rsid w:val="00AD4BD3"/>
    <w:rsid w:val="00AF5CEB"/>
    <w:rsid w:val="00B0084B"/>
    <w:rsid w:val="00B1740E"/>
    <w:rsid w:val="00B219D4"/>
    <w:rsid w:val="00B23199"/>
    <w:rsid w:val="00B25914"/>
    <w:rsid w:val="00B34BE1"/>
    <w:rsid w:val="00B359E0"/>
    <w:rsid w:val="00B35F96"/>
    <w:rsid w:val="00B66B3E"/>
    <w:rsid w:val="00B6712C"/>
    <w:rsid w:val="00BD5EF0"/>
    <w:rsid w:val="00BD68E2"/>
    <w:rsid w:val="00BF6359"/>
    <w:rsid w:val="00C02FE2"/>
    <w:rsid w:val="00C122B8"/>
    <w:rsid w:val="00C16C25"/>
    <w:rsid w:val="00C31C5B"/>
    <w:rsid w:val="00C53A0D"/>
    <w:rsid w:val="00C61F2A"/>
    <w:rsid w:val="00C646BD"/>
    <w:rsid w:val="00C67B0B"/>
    <w:rsid w:val="00C80246"/>
    <w:rsid w:val="00C85122"/>
    <w:rsid w:val="00C87D75"/>
    <w:rsid w:val="00C9097F"/>
    <w:rsid w:val="00CA1C30"/>
    <w:rsid w:val="00CA4789"/>
    <w:rsid w:val="00CE3736"/>
    <w:rsid w:val="00CE40FA"/>
    <w:rsid w:val="00CE4EFF"/>
    <w:rsid w:val="00CE746D"/>
    <w:rsid w:val="00D00342"/>
    <w:rsid w:val="00D11D3D"/>
    <w:rsid w:val="00D22306"/>
    <w:rsid w:val="00D23773"/>
    <w:rsid w:val="00D4455D"/>
    <w:rsid w:val="00D450BD"/>
    <w:rsid w:val="00D4622F"/>
    <w:rsid w:val="00D549B9"/>
    <w:rsid w:val="00D576E1"/>
    <w:rsid w:val="00D64F91"/>
    <w:rsid w:val="00D7517B"/>
    <w:rsid w:val="00D754D7"/>
    <w:rsid w:val="00D86D52"/>
    <w:rsid w:val="00D87F24"/>
    <w:rsid w:val="00D955F7"/>
    <w:rsid w:val="00D95642"/>
    <w:rsid w:val="00D96C6D"/>
    <w:rsid w:val="00DA0DF7"/>
    <w:rsid w:val="00DA3E9E"/>
    <w:rsid w:val="00DA4CD3"/>
    <w:rsid w:val="00DA50A5"/>
    <w:rsid w:val="00DA6A12"/>
    <w:rsid w:val="00DB4C50"/>
    <w:rsid w:val="00DB62D7"/>
    <w:rsid w:val="00DE449E"/>
    <w:rsid w:val="00E0689B"/>
    <w:rsid w:val="00E13493"/>
    <w:rsid w:val="00E34815"/>
    <w:rsid w:val="00E3580D"/>
    <w:rsid w:val="00E37607"/>
    <w:rsid w:val="00E43259"/>
    <w:rsid w:val="00E47F6D"/>
    <w:rsid w:val="00E503DE"/>
    <w:rsid w:val="00E5356F"/>
    <w:rsid w:val="00E55CA5"/>
    <w:rsid w:val="00E64789"/>
    <w:rsid w:val="00E730E4"/>
    <w:rsid w:val="00E75A13"/>
    <w:rsid w:val="00E87F31"/>
    <w:rsid w:val="00E97371"/>
    <w:rsid w:val="00EA315E"/>
    <w:rsid w:val="00EB7AA7"/>
    <w:rsid w:val="00EB7FBB"/>
    <w:rsid w:val="00EC475A"/>
    <w:rsid w:val="00EC783D"/>
    <w:rsid w:val="00EE5792"/>
    <w:rsid w:val="00EE68A1"/>
    <w:rsid w:val="00EF7520"/>
    <w:rsid w:val="00F16C0B"/>
    <w:rsid w:val="00F2447F"/>
    <w:rsid w:val="00F30E1E"/>
    <w:rsid w:val="00F31CD1"/>
    <w:rsid w:val="00F44A90"/>
    <w:rsid w:val="00F47065"/>
    <w:rsid w:val="00F50663"/>
    <w:rsid w:val="00F74D81"/>
    <w:rsid w:val="00F829DB"/>
    <w:rsid w:val="00F82A54"/>
    <w:rsid w:val="00F84FC0"/>
    <w:rsid w:val="00F8596A"/>
    <w:rsid w:val="00F90854"/>
    <w:rsid w:val="00F90C3C"/>
    <w:rsid w:val="00F93F48"/>
    <w:rsid w:val="00FA10B8"/>
    <w:rsid w:val="00FB0A7F"/>
    <w:rsid w:val="00FB2F9D"/>
    <w:rsid w:val="00FB3E7E"/>
    <w:rsid w:val="00FB4F19"/>
    <w:rsid w:val="00FB5892"/>
    <w:rsid w:val="00FC2B97"/>
    <w:rsid w:val="00FD4D24"/>
    <w:rsid w:val="00FD5181"/>
    <w:rsid w:val="00FD59EC"/>
    <w:rsid w:val="00FE301A"/>
    <w:rsid w:val="00FF3DEC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6A2ADCFB"/>
  <w15:docId w15:val="{799EC4A6-38EB-49BD-84F9-7B626E3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585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7050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D7050"/>
    <w:rPr>
      <w:rFonts w:ascii="Arial" w:hAnsi="Arial" w:cs="Times New Roman"/>
      <w:b/>
      <w:sz w:val="20"/>
      <w:u w:val="single"/>
      <w:lang w:eastAsia="en-US"/>
    </w:rPr>
  </w:style>
  <w:style w:type="paragraph" w:styleId="Header">
    <w:name w:val="header"/>
    <w:basedOn w:val="Normal"/>
    <w:link w:val="HeaderChar"/>
    <w:uiPriority w:val="99"/>
    <w:rsid w:val="00E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75A1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75A1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70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7074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8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rsid w:val="00F859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MessageHeaderChar">
    <w:name w:val="Message Header Char"/>
    <w:link w:val="MessageHeader"/>
    <w:uiPriority w:val="99"/>
    <w:semiHidden/>
    <w:locked/>
    <w:rsid w:val="00F8596A"/>
    <w:rPr>
      <w:rFonts w:ascii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D7050"/>
    <w:pPr>
      <w:spacing w:after="0" w:line="240" w:lineRule="auto"/>
      <w:ind w:left="720"/>
    </w:pPr>
    <w:rPr>
      <w:rFonts w:ascii="Arial" w:hAnsi="Arial"/>
      <w:sz w:val="24"/>
      <w:szCs w:val="24"/>
      <w:lang w:eastAsia="en-US"/>
    </w:rPr>
  </w:style>
  <w:style w:type="paragraph" w:customStyle="1" w:styleId="yiv162039152msonormal">
    <w:name w:val="yiv162039152msonormal"/>
    <w:basedOn w:val="Normal"/>
    <w:uiPriority w:val="99"/>
    <w:rsid w:val="00CA4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A3E9E"/>
    <w:rPr>
      <w:color w:val="FF8119" w:themeColor="hyperlink"/>
      <w:u w:val="single"/>
    </w:rPr>
  </w:style>
  <w:style w:type="paragraph" w:styleId="NoSpacing">
    <w:name w:val="No Spacing"/>
    <w:uiPriority w:val="1"/>
    <w:qFormat/>
    <w:rsid w:val="00A043F7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96B37"/>
    <w:rPr>
      <w:color w:val="44B9E8" w:themeColor="followedHyperlink"/>
      <w:u w:val="single"/>
    </w:rPr>
  </w:style>
  <w:style w:type="character" w:customStyle="1" w:styleId="Hyperlink1">
    <w:name w:val="Hyperlink1"/>
    <w:basedOn w:val="DefaultParagraphFont"/>
    <w:unhideWhenUsed/>
    <w:rsid w:val="009B43EB"/>
    <w:rPr>
      <w:color w:val="FF811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5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0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7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0506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bs@lcaservic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caservic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LCA2014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5F3775"/>
      </a:accent1>
      <a:accent2>
        <a:srgbClr val="ABC14D"/>
      </a:accent2>
      <a:accent3>
        <a:srgbClr val="969696"/>
      </a:accent3>
      <a:accent4>
        <a:srgbClr val="0397B5"/>
      </a:accent4>
      <a:accent5>
        <a:srgbClr val="FF8119"/>
      </a:accent5>
      <a:accent6>
        <a:srgbClr val="E2E2E2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 Borowick</dc:creator>
  <cp:lastModifiedBy>Godfrey. Glen</cp:lastModifiedBy>
  <cp:revision>2</cp:revision>
  <cp:lastPrinted>2019-01-10T17:45:00Z</cp:lastPrinted>
  <dcterms:created xsi:type="dcterms:W3CDTF">2021-05-27T22:59:00Z</dcterms:created>
  <dcterms:modified xsi:type="dcterms:W3CDTF">2021-05-27T22:59:00Z</dcterms:modified>
</cp:coreProperties>
</file>